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CC" w:rsidRPr="001A4DC9" w:rsidRDefault="00D855CC" w:rsidP="00D855CC">
      <w:pPr>
        <w:jc w:val="right"/>
        <w:rPr>
          <w:rFonts w:hAnsi="ＭＳ Ｐ明朝"/>
          <w:szCs w:val="20"/>
        </w:rPr>
      </w:pPr>
      <w:r w:rsidRPr="001A4DC9">
        <w:rPr>
          <w:rFonts w:hAnsi="ＭＳ Ｐ明朝" w:hint="eastAsia"/>
          <w:szCs w:val="20"/>
          <w:u w:val="single"/>
        </w:rPr>
        <w:t>患者番号</w:t>
      </w:r>
      <w:r w:rsidRPr="001A4DC9">
        <w:rPr>
          <w:rFonts w:hAnsi="ＭＳ Ｐ明朝"/>
          <w:szCs w:val="20"/>
          <w:u w:val="single"/>
        </w:rPr>
        <w:t xml:space="preserve"> </w:t>
      </w:r>
      <w:r w:rsidRPr="001A4DC9">
        <w:rPr>
          <w:rFonts w:hAnsi="ＭＳ Ｐ明朝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　"/>
              <w:listEntry w:val="１"/>
              <w:listEntry w:val="２"/>
              <w:listEntry w:val="３"/>
              <w:listEntry w:val="４"/>
              <w:listEntry w:val="５"/>
              <w:listEntry w:val="６"/>
              <w:listEntry w:val="７"/>
              <w:listEntry w:val="８"/>
            </w:ddList>
          </w:ffData>
        </w:fldChar>
      </w:r>
      <w:bookmarkStart w:id="0" w:name="Dropdown1"/>
      <w:r w:rsidRPr="001A4DC9">
        <w:rPr>
          <w:rFonts w:hAnsi="ＭＳ Ｐ明朝"/>
          <w:szCs w:val="20"/>
          <w:u w:val="single"/>
        </w:rPr>
        <w:instrText xml:space="preserve"> FORMDROPDOWN </w:instrText>
      </w:r>
      <w:r w:rsidR="00030FF7">
        <w:rPr>
          <w:rFonts w:hAnsi="ＭＳ Ｐ明朝"/>
          <w:szCs w:val="20"/>
          <w:u w:val="single"/>
        </w:rPr>
      </w:r>
      <w:r w:rsidR="00030FF7">
        <w:rPr>
          <w:rFonts w:hAnsi="ＭＳ Ｐ明朝"/>
          <w:szCs w:val="20"/>
          <w:u w:val="single"/>
        </w:rPr>
        <w:fldChar w:fldCharType="separate"/>
      </w:r>
      <w:r w:rsidRPr="001A4DC9">
        <w:rPr>
          <w:rFonts w:hAnsi="ＭＳ Ｐ明朝"/>
          <w:szCs w:val="20"/>
          <w:u w:val="single"/>
        </w:rPr>
        <w:fldChar w:fldCharType="end"/>
      </w:r>
      <w:bookmarkEnd w:id="0"/>
    </w:p>
    <w:p w:rsidR="00D855CC" w:rsidRPr="00AF4463" w:rsidRDefault="00D855CC" w:rsidP="00D855CC">
      <w:pPr>
        <w:rPr>
          <w:rFonts w:hAnsi="ＭＳ Ｐ明朝"/>
          <w:szCs w:val="20"/>
          <w:u w:val="single"/>
        </w:rPr>
      </w:pPr>
    </w:p>
    <w:p w:rsidR="00D855CC" w:rsidRPr="00217F92" w:rsidRDefault="005D60F8" w:rsidP="00D855CC">
      <w:pPr>
        <w:rPr>
          <w:rFonts w:hAnsi="ＭＳ Ｐ明朝"/>
          <w:color w:val="FF0000"/>
          <w:szCs w:val="20"/>
        </w:rPr>
      </w:pPr>
      <w:r>
        <w:rPr>
          <w:rFonts w:hAnsi="ＭＳ Ｐ明朝" w:hint="eastAsia"/>
          <w:color w:val="FF0000"/>
          <w:szCs w:val="20"/>
          <w:shd w:val="pct15" w:color="auto" w:fill="FFFFFF"/>
        </w:rPr>
        <w:t>様式7-1の観点に沿って</w:t>
      </w:r>
      <w:r w:rsidR="00217F92" w:rsidRPr="00CF204E">
        <w:rPr>
          <w:rFonts w:hAnsi="ＭＳ Ｐ明朝" w:hint="eastAsia"/>
          <w:color w:val="FF0000"/>
          <w:szCs w:val="20"/>
          <w:shd w:val="pct15" w:color="auto" w:fill="FFFFFF"/>
        </w:rPr>
        <w:t>様式7-2の記載は</w:t>
      </w:r>
      <w:r w:rsidR="00AF4463" w:rsidRPr="00CF204E">
        <w:rPr>
          <w:rFonts w:hAnsi="ＭＳ Ｐ明朝" w:hint="eastAsia"/>
          <w:color w:val="FF0000"/>
          <w:szCs w:val="20"/>
          <w:shd w:val="pct15" w:color="auto" w:fill="FFFFFF"/>
        </w:rPr>
        <w:t>，</w:t>
      </w:r>
      <w:r w:rsidR="00AF4463" w:rsidRPr="00CF204E">
        <w:rPr>
          <w:rFonts w:hAnsi="ＭＳ Ｐ明朝"/>
          <w:color w:val="FF0000"/>
          <w:szCs w:val="20"/>
          <w:shd w:val="pct15" w:color="auto" w:fill="FFFFFF"/>
        </w:rPr>
        <w:t>10</w:t>
      </w:r>
      <w:r w:rsidR="00AF4463" w:rsidRPr="00CF204E">
        <w:rPr>
          <w:rFonts w:hAnsi="ＭＳ Ｐ明朝" w:hint="eastAsia"/>
          <w:color w:val="FF0000"/>
          <w:szCs w:val="20"/>
          <w:shd w:val="pct15" w:color="auto" w:fill="FFFFFF"/>
        </w:rPr>
        <w:t>ポイント以上の文字で，</w:t>
      </w:r>
      <w:r w:rsidR="00497A2D" w:rsidRPr="00CF204E">
        <w:rPr>
          <w:rFonts w:hAnsi="ＭＳ Ｐ明朝" w:hint="eastAsia"/>
          <w:color w:val="FF0000"/>
          <w:szCs w:val="20"/>
          <w:shd w:val="pct15" w:color="auto" w:fill="FFFFFF"/>
        </w:rPr>
        <w:t>原則</w:t>
      </w:r>
      <w:r w:rsidR="00217F92" w:rsidRPr="00CF204E">
        <w:rPr>
          <w:rFonts w:hAnsi="ＭＳ Ｐ明朝" w:hint="eastAsia"/>
          <w:color w:val="FF0000"/>
          <w:szCs w:val="20"/>
          <w:shd w:val="pct15" w:color="auto" w:fill="FFFFFF"/>
        </w:rPr>
        <w:t>2ページ以内にまとめてください</w:t>
      </w:r>
      <w:r w:rsidR="00AF4463" w:rsidRPr="00CF204E">
        <w:rPr>
          <w:rFonts w:hAnsi="ＭＳ Ｐ明朝" w:hint="eastAsia"/>
          <w:color w:val="FF0000"/>
          <w:szCs w:val="20"/>
          <w:shd w:val="pct15" w:color="auto" w:fill="FFFFFF"/>
        </w:rPr>
        <w:t>。</w:t>
      </w:r>
    </w:p>
    <w:p w:rsidR="00D855CC" w:rsidRPr="001A4DC9" w:rsidRDefault="00D855CC" w:rsidP="00D855CC">
      <w:pPr>
        <w:rPr>
          <w:rFonts w:hAnsi="ＭＳ Ｐ明朝"/>
          <w:szCs w:val="20"/>
        </w:rPr>
      </w:pPr>
    </w:p>
    <w:p w:rsidR="00D855CC" w:rsidRPr="00A44D49" w:rsidRDefault="00D855CC" w:rsidP="00D855CC">
      <w:pPr>
        <w:rPr>
          <w:rFonts w:ascii="ＭＳ Ｐゴシック" w:eastAsia="ＭＳ Ｐゴシック" w:hAnsi="ＭＳ Ｐゴシック"/>
          <w:szCs w:val="20"/>
        </w:rPr>
      </w:pPr>
      <w:r w:rsidRPr="00A44D49">
        <w:rPr>
          <w:rFonts w:ascii="ＭＳ Ｐゴシック" w:eastAsia="ＭＳ Ｐゴシック" w:hAnsi="ＭＳ Ｐゴシック" w:hint="eastAsia"/>
          <w:szCs w:val="20"/>
        </w:rPr>
        <w:t>病因</w:t>
      </w:r>
    </w:p>
    <w:p w:rsidR="00D855CC" w:rsidRPr="001A4DC9" w:rsidRDefault="00D855CC" w:rsidP="00D855CC">
      <w:pPr>
        <w:spacing w:line="320" w:lineRule="exact"/>
        <w:ind w:leftChars="100" w:left="200"/>
        <w:rPr>
          <w:rFonts w:hAnsi="ＭＳ Ｐ明朝"/>
          <w:szCs w:val="20"/>
          <w:u w:val="single"/>
        </w:rPr>
      </w:pPr>
      <w:r w:rsidRPr="001A4DC9">
        <w:rPr>
          <w:rFonts w:hAnsi="ＭＳ Ｐ明朝" w:hint="eastAsia"/>
          <w:szCs w:val="20"/>
          <w:u w:val="single"/>
        </w:rPr>
        <w:t xml:space="preserve">全身的リスク因子：　　　　　　　　　　　　　　　　　　　　　　　　　　　　　　　　　　　　　　　</w:t>
      </w:r>
      <w:r w:rsidR="008A799A">
        <w:rPr>
          <w:rFonts w:hAnsi="ＭＳ Ｐ明朝" w:hint="eastAsia"/>
          <w:szCs w:val="20"/>
          <w:u w:val="single"/>
        </w:rPr>
        <w:t xml:space="preserve">　　</w:t>
      </w:r>
    </w:p>
    <w:p w:rsidR="00D855CC" w:rsidRPr="001A4DC9" w:rsidRDefault="00D855CC" w:rsidP="00D855CC">
      <w:pPr>
        <w:spacing w:line="320" w:lineRule="exact"/>
        <w:ind w:leftChars="100" w:left="200"/>
        <w:rPr>
          <w:rFonts w:hAnsi="ＭＳ Ｐ明朝"/>
          <w:szCs w:val="20"/>
          <w:u w:val="single"/>
        </w:rPr>
      </w:pPr>
      <w:r w:rsidRPr="001A4DC9">
        <w:rPr>
          <w:rFonts w:hAnsi="ＭＳ Ｐ明朝" w:hint="eastAsia"/>
          <w:szCs w:val="20"/>
          <w:u w:val="single"/>
        </w:rPr>
        <w:t xml:space="preserve">局所的リスク因子：　　　　　　　　　　　　　　　　　　　　　　　　　　　　　　　　　　　　　　　</w:t>
      </w:r>
      <w:r w:rsidR="008A799A">
        <w:rPr>
          <w:rFonts w:hAnsi="ＭＳ Ｐ明朝" w:hint="eastAsia"/>
          <w:szCs w:val="20"/>
          <w:u w:val="single"/>
        </w:rPr>
        <w:t xml:space="preserve">　</w:t>
      </w:r>
      <w:r w:rsidRPr="001A4DC9">
        <w:rPr>
          <w:rFonts w:hAnsi="ＭＳ Ｐ明朝" w:hint="eastAsia"/>
          <w:szCs w:val="20"/>
          <w:u w:val="single"/>
        </w:rPr>
        <w:t xml:space="preserve">　</w:t>
      </w:r>
    </w:p>
    <w:p w:rsidR="00D855CC" w:rsidRPr="001A4DC9" w:rsidRDefault="00D855CC" w:rsidP="00D855CC">
      <w:pPr>
        <w:rPr>
          <w:rFonts w:hAnsi="ＭＳ Ｐ明朝"/>
          <w:szCs w:val="20"/>
        </w:rPr>
      </w:pPr>
    </w:p>
    <w:p w:rsidR="00D855CC" w:rsidRPr="00A44D49" w:rsidRDefault="00D855CC" w:rsidP="00D855CC">
      <w:pPr>
        <w:rPr>
          <w:rFonts w:ascii="ＭＳ Ｐゴシック" w:eastAsia="ＭＳ Ｐゴシック" w:hAnsi="ＭＳ Ｐゴシック"/>
          <w:szCs w:val="20"/>
        </w:rPr>
      </w:pPr>
      <w:r w:rsidRPr="00A44D49">
        <w:rPr>
          <w:rFonts w:ascii="ＭＳ Ｐゴシック" w:eastAsia="ＭＳ Ｐゴシック" w:hAnsi="ＭＳ Ｐゴシック" w:hint="eastAsia"/>
          <w:szCs w:val="20"/>
        </w:rPr>
        <w:t>臨床診断（</w:t>
      </w:r>
      <w:r w:rsidR="00F53029" w:rsidRPr="00A44D49">
        <w:rPr>
          <w:rFonts w:ascii="ＭＳ Ｐゴシック" w:eastAsia="ＭＳ Ｐゴシック" w:hAnsi="ＭＳ Ｐゴシック" w:hint="eastAsia"/>
          <w:szCs w:val="20"/>
        </w:rPr>
        <w:t>「歯周治療の指針</w:t>
      </w:r>
      <w:r w:rsidR="00F53029" w:rsidRPr="00497A2D">
        <w:rPr>
          <w:rFonts w:asciiTheme="majorHAnsi" w:eastAsia="ＭＳ Ｐゴシック" w:hAnsiTheme="majorHAnsi" w:cstheme="majorHAnsi"/>
          <w:szCs w:val="20"/>
        </w:rPr>
        <w:t>2015</w:t>
      </w:r>
      <w:r w:rsidR="00F53029" w:rsidRPr="00A44D49">
        <w:rPr>
          <w:rFonts w:ascii="ＭＳ Ｐゴシック" w:eastAsia="ＭＳ Ｐゴシック" w:hAnsi="ＭＳ Ｐゴシック" w:hint="eastAsia"/>
          <w:szCs w:val="20"/>
        </w:rPr>
        <w:t>」</w:t>
      </w:r>
      <w:r w:rsidRPr="00A44D49">
        <w:rPr>
          <w:rFonts w:ascii="ＭＳ Ｐゴシック" w:eastAsia="ＭＳ Ｐゴシック" w:hAnsi="ＭＳ Ｐゴシック" w:hint="eastAsia"/>
          <w:szCs w:val="20"/>
        </w:rPr>
        <w:t>に準ずる）</w:t>
      </w:r>
    </w:p>
    <w:p w:rsidR="00D855CC" w:rsidRPr="00F53029" w:rsidRDefault="00D855CC" w:rsidP="00D855CC">
      <w:pPr>
        <w:spacing w:line="200" w:lineRule="exact"/>
        <w:rPr>
          <w:rFonts w:hAnsi="ＭＳ Ｐ明朝"/>
          <w:szCs w:val="20"/>
        </w:rPr>
      </w:pPr>
    </w:p>
    <w:p w:rsidR="00D855CC" w:rsidRDefault="00D855CC" w:rsidP="0096316B">
      <w:pPr>
        <w:ind w:leftChars="100" w:left="200"/>
        <w:rPr>
          <w:rFonts w:hAnsi="ＭＳ Ｐ明朝"/>
          <w:szCs w:val="20"/>
          <w:u w:val="single"/>
        </w:rPr>
      </w:pPr>
      <w:r w:rsidRPr="001A4DC9">
        <w:rPr>
          <w:rFonts w:hAnsi="ＭＳ Ｐ明朝" w:hint="eastAsia"/>
          <w:szCs w:val="20"/>
          <w:u w:val="single"/>
        </w:rPr>
        <w:t xml:space="preserve">　　　　　　　　　　　　　　　　　　　　　　　　　　　　　　　　　　</w:t>
      </w:r>
      <w:r w:rsidRPr="001A4DC9">
        <w:rPr>
          <w:rFonts w:hAnsi="ＭＳ Ｐ明朝"/>
          <w:szCs w:val="20"/>
          <w:u w:val="single"/>
        </w:rPr>
        <w:t xml:space="preserve">          </w:t>
      </w:r>
    </w:p>
    <w:p w:rsidR="0096316B" w:rsidRPr="0096316B" w:rsidRDefault="0096316B" w:rsidP="0096316B">
      <w:pPr>
        <w:ind w:leftChars="100" w:left="200"/>
        <w:rPr>
          <w:rFonts w:hAnsi="ＭＳ Ｐ明朝"/>
          <w:szCs w:val="20"/>
          <w:u w:val="single"/>
        </w:rPr>
      </w:pPr>
    </w:p>
    <w:p w:rsidR="00D855CC" w:rsidRPr="00A44D49" w:rsidRDefault="00D855CC" w:rsidP="00D855CC">
      <w:pPr>
        <w:rPr>
          <w:rFonts w:ascii="ＭＳ Ｐゴシック" w:eastAsia="ＭＳ Ｐゴシック" w:hAnsi="ＭＳ Ｐゴシック"/>
          <w:szCs w:val="20"/>
        </w:rPr>
      </w:pPr>
      <w:r w:rsidRPr="00A44D49">
        <w:rPr>
          <w:rFonts w:ascii="ＭＳ Ｐゴシック" w:eastAsia="ＭＳ Ｐゴシック" w:hAnsi="ＭＳ Ｐゴシック" w:hint="eastAsia"/>
          <w:szCs w:val="20"/>
        </w:rPr>
        <w:t>治療計画、治療目標（初診時）</w:t>
      </w: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973696" w:rsidRDefault="00973696" w:rsidP="00D855CC">
      <w:pPr>
        <w:ind w:leftChars="100" w:left="200"/>
        <w:rPr>
          <w:rFonts w:hAnsi="ＭＳ Ｐ明朝"/>
          <w:szCs w:val="20"/>
          <w:u w:val="single"/>
        </w:rPr>
      </w:pPr>
    </w:p>
    <w:p w:rsidR="00973696" w:rsidRPr="001A4DC9" w:rsidRDefault="00973696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A44D49" w:rsidRDefault="00D855CC" w:rsidP="00D855CC">
      <w:pPr>
        <w:rPr>
          <w:rFonts w:ascii="ＭＳ Ｐゴシック" w:eastAsia="ＭＳ Ｐゴシック" w:hAnsi="ＭＳ Ｐゴシック"/>
          <w:szCs w:val="20"/>
        </w:rPr>
      </w:pPr>
      <w:r w:rsidRPr="00A44D49">
        <w:rPr>
          <w:rFonts w:ascii="ＭＳ Ｐゴシック" w:eastAsia="ＭＳ Ｐゴシック" w:hAnsi="ＭＳ Ｐゴシック" w:hint="eastAsia"/>
          <w:szCs w:val="20"/>
        </w:rPr>
        <w:t>歯周外科手術の種類とその術式選択の目的</w:t>
      </w:r>
    </w:p>
    <w:p w:rsidR="00D855CC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973696" w:rsidRPr="00973696" w:rsidRDefault="00973696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973696" w:rsidRPr="001A4DC9" w:rsidRDefault="00973696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A44D49" w:rsidRDefault="00D855CC" w:rsidP="00D855CC">
      <w:pPr>
        <w:rPr>
          <w:rFonts w:ascii="ＭＳ Ｐゴシック" w:eastAsia="ＭＳ Ｐゴシック" w:hAnsi="ＭＳ Ｐゴシック"/>
          <w:szCs w:val="20"/>
        </w:rPr>
      </w:pPr>
      <w:r w:rsidRPr="00A44D49">
        <w:rPr>
          <w:rFonts w:ascii="ＭＳ Ｐゴシック" w:eastAsia="ＭＳ Ｐゴシック" w:hAnsi="ＭＳ Ｐゴシック" w:hint="eastAsia"/>
          <w:szCs w:val="20"/>
        </w:rPr>
        <w:t>治療時の留意点（治療計画の修正等）</w:t>
      </w:r>
      <w:bookmarkStart w:id="1" w:name="_GoBack"/>
      <w:bookmarkEnd w:id="1"/>
    </w:p>
    <w:p w:rsidR="00D855CC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973696" w:rsidRPr="001A4DC9" w:rsidRDefault="00973696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973696" w:rsidRPr="001A4DC9" w:rsidRDefault="00973696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A44D49" w:rsidRDefault="00D855CC" w:rsidP="00D855CC">
      <w:pPr>
        <w:rPr>
          <w:rFonts w:ascii="ＭＳ Ｐゴシック" w:eastAsia="ＭＳ Ｐゴシック" w:hAnsi="ＭＳ Ｐゴシック"/>
          <w:szCs w:val="20"/>
        </w:rPr>
      </w:pPr>
      <w:r w:rsidRPr="00A44D49">
        <w:rPr>
          <w:rFonts w:ascii="ＭＳ Ｐゴシック" w:eastAsia="ＭＳ Ｐゴシック" w:hAnsi="ＭＳ Ｐゴシック" w:hint="eastAsia"/>
          <w:szCs w:val="20"/>
        </w:rPr>
        <w:t>治療経過</w:t>
      </w: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973696" w:rsidRPr="001A4DC9" w:rsidRDefault="00973696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A44D49" w:rsidRDefault="00D855CC" w:rsidP="00D855CC">
      <w:pPr>
        <w:rPr>
          <w:rFonts w:ascii="ＭＳ Ｐゴシック" w:eastAsia="ＭＳ Ｐゴシック" w:hAnsi="ＭＳ Ｐゴシック"/>
          <w:szCs w:val="20"/>
        </w:rPr>
      </w:pPr>
      <w:r w:rsidRPr="00A44D49">
        <w:rPr>
          <w:rFonts w:ascii="ＭＳ Ｐゴシック" w:eastAsia="ＭＳ Ｐゴシック" w:hAnsi="ＭＳ Ｐゴシック" w:hint="eastAsia"/>
          <w:szCs w:val="20"/>
        </w:rPr>
        <w:t>特記事項と今後の問題点等</w:t>
      </w:r>
    </w:p>
    <w:p w:rsidR="00D855CC" w:rsidRPr="00973696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A44D49" w:rsidRDefault="00D855CC" w:rsidP="00D855CC">
      <w:pPr>
        <w:rPr>
          <w:rFonts w:ascii="ＭＳ Ｐゴシック" w:eastAsia="ＭＳ Ｐゴシック" w:hAnsi="ＭＳ Ｐゴシック"/>
          <w:szCs w:val="20"/>
        </w:rPr>
      </w:pPr>
      <w:r w:rsidRPr="00A44D49">
        <w:rPr>
          <w:rFonts w:ascii="ＭＳ Ｐゴシック" w:eastAsia="ＭＳ Ｐゴシック" w:hAnsi="ＭＳ Ｐゴシック" w:hint="eastAsia"/>
          <w:szCs w:val="20"/>
        </w:rPr>
        <w:t>メインテナンス時の問題点とその対応</w:t>
      </w: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Pr="001A4DC9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D855CC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:rsidR="00973696" w:rsidRPr="001A4DC9" w:rsidRDefault="00973696" w:rsidP="00D855CC">
      <w:pPr>
        <w:ind w:leftChars="100" w:left="200"/>
        <w:rPr>
          <w:rFonts w:hAnsi="ＭＳ Ｐ明朝"/>
          <w:szCs w:val="20"/>
          <w:u w:val="single"/>
        </w:rPr>
      </w:pPr>
    </w:p>
    <w:sectPr w:rsidR="00973696" w:rsidRPr="001A4DC9" w:rsidSect="00A44D49">
      <w:headerReference w:type="default" r:id="rId7"/>
      <w:footerReference w:type="default" r:id="rId8"/>
      <w:pgSz w:w="11900" w:h="16840"/>
      <w:pgMar w:top="1288" w:right="851" w:bottom="851" w:left="1418" w:header="567" w:footer="567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F7" w:rsidRDefault="00030FF7">
      <w:r>
        <w:separator/>
      </w:r>
    </w:p>
  </w:endnote>
  <w:endnote w:type="continuationSeparator" w:id="0">
    <w:p w:rsidR="00030FF7" w:rsidRDefault="0003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5CC" w:rsidRDefault="00D855CC" w:rsidP="00D855CC">
    <w:pPr>
      <w:pStyle w:val="a4"/>
      <w:jc w:val="right"/>
    </w:pPr>
    <w:r w:rsidRPr="00780C94">
      <w:rPr>
        <w:rFonts w:hAnsi="ＭＳ Ｐ明朝" w:hint="eastAsia"/>
        <w:u w:val="single"/>
      </w:rPr>
      <w:t xml:space="preserve">指導医氏名　　　　　　　　　　　　　　</w:t>
    </w:r>
    <w:r w:rsidRPr="00780C94">
      <w:rPr>
        <w:rFonts w:hAnsi="ＭＳ Ｐ明朝"/>
        <w:u w:val="single"/>
      </w:rPr>
      <w:fldChar w:fldCharType="begin"/>
    </w:r>
    <w:r w:rsidRPr="00780C94">
      <w:rPr>
        <w:rFonts w:hAnsi="ＭＳ Ｐ明朝"/>
        <w:u w:val="single"/>
      </w:rPr>
      <w:instrText xml:space="preserve"> eq \o\ac(○,</w:instrText>
    </w:r>
    <w:r w:rsidRPr="00432FB1">
      <w:rPr>
        <w:rFonts w:hAnsi="ＭＳ Ｐ明朝"/>
        <w:position w:val="1"/>
        <w:sz w:val="14"/>
      </w:rPr>
      <w:instrText>印</w:instrText>
    </w:r>
    <w:r w:rsidRPr="00780C94">
      <w:rPr>
        <w:rFonts w:hAnsi="ＭＳ Ｐ明朝"/>
        <w:u w:val="single"/>
      </w:rPr>
      <w:instrText>)</w:instrText>
    </w:r>
    <w:r w:rsidRPr="00780C94">
      <w:rPr>
        <w:rFonts w:hAnsi="ＭＳ Ｐ明朝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F7" w:rsidRDefault="00030FF7">
      <w:r>
        <w:separator/>
      </w:r>
    </w:p>
  </w:footnote>
  <w:footnote w:type="continuationSeparator" w:id="0">
    <w:p w:rsidR="00030FF7" w:rsidRDefault="0003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5CC" w:rsidRPr="00A44D49" w:rsidRDefault="00D855CC" w:rsidP="00D855CC">
    <w:pPr>
      <w:pStyle w:val="a3"/>
      <w:ind w:rightChars="-189" w:right="-378"/>
      <w:jc w:val="center"/>
      <w:rPr>
        <w:rFonts w:hAnsi="ＭＳ Ｐ明朝"/>
      </w:rPr>
    </w:pPr>
    <w:r w:rsidRPr="00A44D49">
      <w:rPr>
        <w:rFonts w:hAnsi="ＭＳ Ｐ明朝" w:hint="eastAsia"/>
      </w:rPr>
      <w:t>日本歯周病学会専門医　メインテナンス症例報告書</w:t>
    </w:r>
  </w:p>
  <w:p w:rsidR="00D855CC" w:rsidRDefault="00D855CC" w:rsidP="00A44D49">
    <w:pPr>
      <w:pStyle w:val="a3"/>
      <w:spacing w:line="240" w:lineRule="auto"/>
      <w:jc w:val="right"/>
    </w:pPr>
    <w:r>
      <w:rPr>
        <w:rFonts w:hint="eastAsia"/>
      </w:rPr>
      <w:t>様式７−２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10BE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A1A508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4F8385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04FC6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0E0309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D401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FCD26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D18BF8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DF6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A26F3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rawingGridHorizontalSpacing w:val="200"/>
  <w:drawingGridVerticalSpacing w:val="24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1F"/>
    <w:rsid w:val="00012BD8"/>
    <w:rsid w:val="00030FF7"/>
    <w:rsid w:val="001A4DC9"/>
    <w:rsid w:val="00207AB4"/>
    <w:rsid w:val="00217F92"/>
    <w:rsid w:val="0041007E"/>
    <w:rsid w:val="0043425C"/>
    <w:rsid w:val="00497A2D"/>
    <w:rsid w:val="004F1281"/>
    <w:rsid w:val="00566AF1"/>
    <w:rsid w:val="0059641F"/>
    <w:rsid w:val="005D60F8"/>
    <w:rsid w:val="00645066"/>
    <w:rsid w:val="006629D1"/>
    <w:rsid w:val="008A799A"/>
    <w:rsid w:val="008E5441"/>
    <w:rsid w:val="0096316B"/>
    <w:rsid w:val="00973696"/>
    <w:rsid w:val="00A44D49"/>
    <w:rsid w:val="00AF4463"/>
    <w:rsid w:val="00B547A8"/>
    <w:rsid w:val="00C40F95"/>
    <w:rsid w:val="00C43E6B"/>
    <w:rsid w:val="00CF204E"/>
    <w:rsid w:val="00D855CC"/>
    <w:rsid w:val="00EE5EFF"/>
    <w:rsid w:val="00F32652"/>
    <w:rsid w:val="00F53029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9541266-BA14-4FC3-802B-F9DC3CD1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7089"/>
    <w:pPr>
      <w:widowControl w:val="0"/>
      <w:spacing w:line="240" w:lineRule="exact"/>
      <w:jc w:val="both"/>
    </w:pPr>
    <w:rPr>
      <w:rFonts w:ascii="ＭＳ Ｐ明朝" w:eastAsia="ＭＳ Ｐ明朝"/>
      <w:kern w:val="2"/>
      <w:szCs w:val="24"/>
    </w:rPr>
  </w:style>
  <w:style w:type="paragraph" w:styleId="1">
    <w:name w:val="heading 1"/>
    <w:basedOn w:val="a"/>
    <w:next w:val="a"/>
    <w:qFormat/>
    <w:rsid w:val="00607089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70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0708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07089"/>
    <w:pPr>
      <w:jc w:val="center"/>
    </w:pPr>
  </w:style>
  <w:style w:type="paragraph" w:styleId="a6">
    <w:name w:val="Closing"/>
    <w:basedOn w:val="a"/>
    <w:rsid w:val="00607089"/>
    <w:pPr>
      <w:jc w:val="right"/>
    </w:pPr>
  </w:style>
  <w:style w:type="paragraph" w:styleId="a7">
    <w:name w:val="Balloon Text"/>
    <w:basedOn w:val="a"/>
    <w:link w:val="a8"/>
    <w:rsid w:val="00F5302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530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専門医認定申請書</vt:lpstr>
      <vt:lpstr>専門医認定申請書</vt:lpstr>
    </vt:vector>
  </TitlesOfParts>
  <Company>AGUD Perio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専門医認定申請書</dc:title>
  <dc:creator>I M</dc:creator>
  <cp:lastModifiedBy>user</cp:lastModifiedBy>
  <cp:revision>2</cp:revision>
  <dcterms:created xsi:type="dcterms:W3CDTF">2018-08-08T07:51:00Z</dcterms:created>
  <dcterms:modified xsi:type="dcterms:W3CDTF">2018-08-08T07:51:00Z</dcterms:modified>
</cp:coreProperties>
</file>